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266" w:rsidRPr="00A60CFA" w:rsidRDefault="00332266" w:rsidP="00332266">
      <w:pPr>
        <w:widowControl w:val="0"/>
        <w:overflowPunct w:val="0"/>
        <w:autoSpaceDE w:val="0"/>
        <w:autoSpaceDN w:val="0"/>
        <w:adjustRightInd w:val="0"/>
        <w:spacing w:line="360" w:lineRule="auto"/>
        <w:ind w:right="23"/>
        <w:jc w:val="center"/>
        <w:rPr>
          <w:rFonts w:ascii="Times New Roman" w:eastAsia="Arial" w:hAnsi="Times New Roman" w:cs="Times New Roman"/>
          <w:b/>
          <w:color w:val="000000" w:themeColor="text1"/>
          <w:szCs w:val="22"/>
        </w:rPr>
      </w:pPr>
      <w:r w:rsidRPr="00A60CFA">
        <w:rPr>
          <w:rFonts w:ascii="Times New Roman" w:eastAsia="Arial" w:hAnsi="Times New Roman" w:cs="Times New Roman"/>
          <w:b/>
          <w:color w:val="000000" w:themeColor="text1"/>
          <w:szCs w:val="22"/>
        </w:rPr>
        <w:t>BIDDER’S INFORMATION</w:t>
      </w:r>
      <w:bookmarkStart w:id="0" w:name="_GoBack"/>
      <w:bookmarkEnd w:id="0"/>
    </w:p>
    <w:p w:rsidR="00332266" w:rsidRPr="00A60CFA" w:rsidRDefault="00332266" w:rsidP="00332266">
      <w:pPr>
        <w:widowControl w:val="0"/>
        <w:overflowPunct w:val="0"/>
        <w:autoSpaceDE w:val="0"/>
        <w:autoSpaceDN w:val="0"/>
        <w:adjustRightInd w:val="0"/>
        <w:spacing w:line="360" w:lineRule="auto"/>
        <w:ind w:right="23"/>
        <w:jc w:val="both"/>
        <w:rPr>
          <w:rFonts w:ascii="Times New Roman" w:eastAsia="Arial" w:hAnsi="Times New Roman" w:cs="Times New Roman"/>
          <w:b/>
          <w:color w:val="000000" w:themeColor="text1"/>
          <w:szCs w:val="22"/>
        </w:rPr>
      </w:pPr>
      <w:r w:rsidRPr="00A60CFA">
        <w:rPr>
          <w:rFonts w:ascii="Times New Roman" w:hAnsi="Times New Roman" w:cs="Times New Roman"/>
          <w:color w:val="000000" w:themeColor="text1"/>
          <w:spacing w:val="-1"/>
          <w:szCs w:val="22"/>
        </w:rPr>
        <w:t>Bidder shall provide the information requested in the corresponding Information Sheets included here under.</w:t>
      </w:r>
    </w:p>
    <w:tbl>
      <w:tblPr>
        <w:tblW w:w="9103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9"/>
        <w:gridCol w:w="4961"/>
        <w:gridCol w:w="3243"/>
      </w:tblGrid>
      <w:tr w:rsidR="00332266" w:rsidRPr="00A60CFA" w:rsidTr="00DE5252">
        <w:trPr>
          <w:trHeight w:hRule="exact" w:val="629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32266" w:rsidRPr="00A60CFA" w:rsidRDefault="00332266" w:rsidP="00DE5252">
            <w:pPr>
              <w:pStyle w:val="TableParagraph"/>
              <w:spacing w:line="360" w:lineRule="auto"/>
              <w:ind w:left="102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A60CF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Sr.</w:t>
            </w:r>
            <w:r w:rsidRPr="00A60CFA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</w:rPr>
              <w:t>No</w:t>
            </w:r>
            <w:proofErr w:type="spellEnd"/>
            <w:r w:rsidRPr="00A60CFA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</w:rPr>
              <w:t>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32266" w:rsidRPr="00A60CFA" w:rsidRDefault="00332266" w:rsidP="00DE5252">
            <w:pPr>
              <w:pStyle w:val="TableParagraph"/>
              <w:spacing w:before="206" w:line="360" w:lineRule="auto"/>
              <w:ind w:right="1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</w:pPr>
            <w:r w:rsidRPr="00A60CFA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</w:rPr>
              <w:t>Particulars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332266" w:rsidRPr="00A60CFA" w:rsidRDefault="00332266" w:rsidP="00DE525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32266" w:rsidRPr="00A60CFA" w:rsidTr="00DE5252">
        <w:trPr>
          <w:trHeight w:hRule="exact" w:val="566"/>
        </w:trPr>
        <w:tc>
          <w:tcPr>
            <w:tcW w:w="89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32266" w:rsidRPr="00A60CFA" w:rsidRDefault="00332266" w:rsidP="00DE5252">
            <w:pPr>
              <w:pStyle w:val="TableParagraph"/>
              <w:spacing w:line="360" w:lineRule="auto"/>
              <w:ind w:left="152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A60C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32266" w:rsidRPr="00A60CFA" w:rsidRDefault="00332266" w:rsidP="00DE5252">
            <w:pPr>
              <w:pStyle w:val="TableParagraph"/>
              <w:spacing w:line="360" w:lineRule="auto"/>
              <w:ind w:left="99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>Name</w:t>
            </w:r>
            <w:r w:rsid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A60CFA">
              <w:rPr>
                <w:rFonts w:ascii="Times New Roman" w:hAnsi="Times New Roman" w:cs="Times New Roman"/>
                <w:color w:val="000000" w:themeColor="text1"/>
              </w:rPr>
              <w:t>&amp;</w:t>
            </w:r>
            <w:r w:rsidRP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Mailing</w:t>
            </w:r>
            <w:r w:rsid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>Address</w:t>
            </w:r>
            <w:r w:rsid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>of firm</w:t>
            </w:r>
          </w:p>
        </w:tc>
        <w:tc>
          <w:tcPr>
            <w:tcW w:w="3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332266" w:rsidRPr="00A60CFA" w:rsidRDefault="00332266" w:rsidP="00DE5252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32266" w:rsidRPr="00A60CFA" w:rsidTr="00DE5252">
        <w:trPr>
          <w:trHeight w:hRule="exact" w:val="424"/>
        </w:trPr>
        <w:tc>
          <w:tcPr>
            <w:tcW w:w="89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32266" w:rsidRPr="00A60CFA" w:rsidRDefault="00332266" w:rsidP="00DE5252">
            <w:pPr>
              <w:pStyle w:val="TableParagraph"/>
              <w:spacing w:line="360" w:lineRule="auto"/>
              <w:ind w:left="152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A60CF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32266" w:rsidRPr="00A60CFA" w:rsidRDefault="00332266" w:rsidP="00DE5252">
            <w:pPr>
              <w:pStyle w:val="TableParagraph"/>
              <w:spacing w:line="360" w:lineRule="auto"/>
              <w:ind w:left="99" w:right="100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A60CFA">
              <w:rPr>
                <w:rFonts w:ascii="Times New Roman" w:hAnsi="Times New Roman" w:cs="Times New Roman"/>
                <w:color w:val="000000" w:themeColor="text1"/>
              </w:rPr>
              <w:t>Contact</w:t>
            </w:r>
            <w:r w:rsidR="00A60C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>Person</w:t>
            </w:r>
            <w:r w:rsid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>Name,</w:t>
            </w:r>
            <w:r w:rsid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>Designation</w:t>
            </w:r>
            <w:r w:rsid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A60CFA">
              <w:rPr>
                <w:rFonts w:ascii="Times New Roman" w:hAnsi="Times New Roman" w:cs="Times New Roman"/>
                <w:color w:val="000000" w:themeColor="text1"/>
              </w:rPr>
              <w:t>&amp;</w:t>
            </w:r>
            <w:r w:rsidR="00A60C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0CFA">
              <w:rPr>
                <w:rFonts w:ascii="Times New Roman" w:hAnsi="Times New Roman" w:cs="Times New Roman"/>
                <w:color w:val="000000" w:themeColor="text1"/>
              </w:rPr>
              <w:t>Contact</w:t>
            </w:r>
            <w:r w:rsidR="00A60C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>No.</w:t>
            </w:r>
          </w:p>
        </w:tc>
        <w:tc>
          <w:tcPr>
            <w:tcW w:w="3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332266" w:rsidRPr="00A60CFA" w:rsidRDefault="00332266" w:rsidP="00DE5252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32266" w:rsidRPr="00A60CFA" w:rsidTr="00DE5252">
        <w:trPr>
          <w:trHeight w:hRule="exact" w:val="429"/>
        </w:trPr>
        <w:tc>
          <w:tcPr>
            <w:tcW w:w="89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32266" w:rsidRPr="00A60CFA" w:rsidRDefault="00332266" w:rsidP="00DE5252">
            <w:pPr>
              <w:pStyle w:val="TableParagraph"/>
              <w:spacing w:line="360" w:lineRule="auto"/>
              <w:ind w:left="152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A60CF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32266" w:rsidRPr="00A60CFA" w:rsidRDefault="00332266" w:rsidP="00DE5252">
            <w:pPr>
              <w:pStyle w:val="TableParagraph"/>
              <w:spacing w:line="360" w:lineRule="auto"/>
              <w:ind w:left="99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>E-mail</w:t>
            </w:r>
            <w:r w:rsid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>Address</w:t>
            </w:r>
            <w:r w:rsid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A60CFA">
              <w:rPr>
                <w:rFonts w:ascii="Times New Roman" w:hAnsi="Times New Roman" w:cs="Times New Roman"/>
                <w:color w:val="000000" w:themeColor="text1"/>
              </w:rPr>
              <w:t>for</w:t>
            </w:r>
            <w:r w:rsidR="00A60C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>correspondence</w:t>
            </w:r>
          </w:p>
        </w:tc>
        <w:tc>
          <w:tcPr>
            <w:tcW w:w="3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332266" w:rsidRPr="00A60CFA" w:rsidRDefault="00332266" w:rsidP="00DE5252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32266" w:rsidRPr="00A60CFA" w:rsidTr="00DE5252">
        <w:trPr>
          <w:trHeight w:hRule="exact" w:val="424"/>
        </w:trPr>
        <w:tc>
          <w:tcPr>
            <w:tcW w:w="89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32266" w:rsidRPr="00A60CFA" w:rsidRDefault="00332266" w:rsidP="00DE5252">
            <w:pPr>
              <w:pStyle w:val="TableParagraph"/>
              <w:spacing w:line="360" w:lineRule="auto"/>
              <w:ind w:left="152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A60CF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32266" w:rsidRPr="00A60CFA" w:rsidRDefault="00332266" w:rsidP="00DE5252">
            <w:pPr>
              <w:pStyle w:val="TableParagraph"/>
              <w:spacing w:line="360" w:lineRule="auto"/>
              <w:ind w:left="99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>Firm Website Address</w:t>
            </w:r>
          </w:p>
        </w:tc>
        <w:tc>
          <w:tcPr>
            <w:tcW w:w="3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332266" w:rsidRPr="00A60CFA" w:rsidRDefault="00332266" w:rsidP="00DE5252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32266" w:rsidRPr="00A60CFA" w:rsidTr="00DE5252">
        <w:trPr>
          <w:trHeight w:hRule="exact" w:val="400"/>
        </w:trPr>
        <w:tc>
          <w:tcPr>
            <w:tcW w:w="89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32266" w:rsidRPr="00A60CFA" w:rsidRDefault="00332266" w:rsidP="00DE5252">
            <w:pPr>
              <w:pStyle w:val="TableParagraph"/>
              <w:spacing w:line="360" w:lineRule="auto"/>
              <w:ind w:left="152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A60CF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32266" w:rsidRPr="00A60CFA" w:rsidRDefault="00332266" w:rsidP="00DE5252">
            <w:pPr>
              <w:pStyle w:val="TableParagraph"/>
              <w:spacing w:line="360" w:lineRule="auto"/>
              <w:ind w:left="99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>Firm Status (Private/PSU/Incorporate/Proprietor)</w:t>
            </w:r>
          </w:p>
        </w:tc>
        <w:tc>
          <w:tcPr>
            <w:tcW w:w="3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332266" w:rsidRPr="00A60CFA" w:rsidRDefault="00332266" w:rsidP="00DE5252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32266" w:rsidRPr="00A60CFA" w:rsidTr="00DE5252">
        <w:trPr>
          <w:trHeight w:hRule="exact" w:val="292"/>
        </w:trPr>
        <w:tc>
          <w:tcPr>
            <w:tcW w:w="89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32266" w:rsidRPr="00A60CFA" w:rsidRDefault="00332266" w:rsidP="00DE5252">
            <w:pPr>
              <w:pStyle w:val="TableParagraph"/>
              <w:spacing w:line="360" w:lineRule="auto"/>
              <w:ind w:left="152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A60CF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32266" w:rsidRPr="00A60CFA" w:rsidRDefault="00332266" w:rsidP="00DE5252">
            <w:pPr>
              <w:pStyle w:val="TableParagraph"/>
              <w:spacing w:line="360" w:lineRule="auto"/>
              <w:ind w:left="99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>Establish</w:t>
            </w:r>
            <w:r w:rsid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>Year</w:t>
            </w:r>
            <w:r w:rsid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>of</w:t>
            </w:r>
            <w:r w:rsid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>firm</w:t>
            </w:r>
          </w:p>
        </w:tc>
        <w:tc>
          <w:tcPr>
            <w:tcW w:w="3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332266" w:rsidRPr="00A60CFA" w:rsidRDefault="00332266" w:rsidP="00DE5252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32266" w:rsidRPr="00A60CFA" w:rsidTr="00DE5252">
        <w:trPr>
          <w:trHeight w:hRule="exact" w:val="424"/>
        </w:trPr>
        <w:tc>
          <w:tcPr>
            <w:tcW w:w="89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32266" w:rsidRPr="00A60CFA" w:rsidRDefault="00332266" w:rsidP="00DE5252">
            <w:pPr>
              <w:pStyle w:val="TableParagraph"/>
              <w:spacing w:line="360" w:lineRule="auto"/>
              <w:ind w:left="152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A60CF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32266" w:rsidRPr="00A60CFA" w:rsidRDefault="00332266" w:rsidP="00DE5252">
            <w:pPr>
              <w:pStyle w:val="TableParagraph"/>
              <w:spacing w:line="360" w:lineRule="auto"/>
              <w:ind w:left="99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>PAN/</w:t>
            </w:r>
            <w:r w:rsidRPr="00A60CFA">
              <w:rPr>
                <w:rFonts w:ascii="Times New Roman" w:hAnsi="Times New Roman" w:cs="Times New Roman"/>
                <w:color w:val="000000" w:themeColor="text1"/>
              </w:rPr>
              <w:t>TAN</w:t>
            </w:r>
            <w:r w:rsidR="00A60C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>No.</w:t>
            </w:r>
          </w:p>
        </w:tc>
        <w:tc>
          <w:tcPr>
            <w:tcW w:w="3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332266" w:rsidRPr="00A60CFA" w:rsidRDefault="00332266" w:rsidP="00DE5252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32266" w:rsidRPr="00A60CFA" w:rsidTr="00DE5252">
        <w:trPr>
          <w:trHeight w:hRule="exact" w:val="430"/>
        </w:trPr>
        <w:tc>
          <w:tcPr>
            <w:tcW w:w="89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32266" w:rsidRPr="00A60CFA" w:rsidRDefault="00332266" w:rsidP="00DE5252">
            <w:pPr>
              <w:pStyle w:val="TableParagraph"/>
              <w:spacing w:line="360" w:lineRule="auto"/>
              <w:ind w:left="152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A60CF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32266" w:rsidRPr="00A60CFA" w:rsidRDefault="00332266" w:rsidP="00DE5252">
            <w:pPr>
              <w:pStyle w:val="TableParagraph"/>
              <w:spacing w:line="360" w:lineRule="auto"/>
              <w:ind w:left="99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>Firm</w:t>
            </w:r>
            <w:r w:rsid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Registration No </w:t>
            </w:r>
            <w:r w:rsidRPr="00A60CFA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>ROC</w:t>
            </w:r>
          </w:p>
        </w:tc>
        <w:tc>
          <w:tcPr>
            <w:tcW w:w="3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332266" w:rsidRPr="00A60CFA" w:rsidRDefault="00332266" w:rsidP="00DE5252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32266" w:rsidRPr="00A60CFA" w:rsidTr="00DE5252">
        <w:trPr>
          <w:trHeight w:hRule="exact" w:val="266"/>
        </w:trPr>
        <w:tc>
          <w:tcPr>
            <w:tcW w:w="89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32266" w:rsidRPr="00A60CFA" w:rsidRDefault="00332266" w:rsidP="00DE5252">
            <w:pPr>
              <w:pStyle w:val="TableParagraph"/>
              <w:spacing w:line="360" w:lineRule="auto"/>
              <w:ind w:left="152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A60CFA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32266" w:rsidRPr="00A60CFA" w:rsidRDefault="00332266" w:rsidP="00DE5252">
            <w:pPr>
              <w:pStyle w:val="TableParagraph"/>
              <w:spacing w:line="360" w:lineRule="auto"/>
              <w:ind w:left="99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A60CFA">
              <w:rPr>
                <w:rFonts w:ascii="Times New Roman" w:hAnsi="Times New Roman" w:cs="Times New Roman"/>
                <w:color w:val="000000" w:themeColor="text1"/>
              </w:rPr>
              <w:t>STR/</w:t>
            </w:r>
            <w:r w:rsidRP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>VAT</w:t>
            </w:r>
            <w:r w:rsidRPr="00A60CFA">
              <w:rPr>
                <w:rFonts w:ascii="Times New Roman" w:hAnsi="Times New Roman" w:cs="Times New Roman"/>
                <w:color w:val="000000" w:themeColor="text1"/>
              </w:rPr>
              <w:t>/TIN</w:t>
            </w:r>
            <w:r w:rsidR="00A60C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>No</w:t>
            </w:r>
          </w:p>
        </w:tc>
        <w:tc>
          <w:tcPr>
            <w:tcW w:w="3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332266" w:rsidRPr="00A60CFA" w:rsidRDefault="00332266" w:rsidP="00DE5252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32266" w:rsidRPr="00A60CFA" w:rsidTr="00DE5252">
        <w:trPr>
          <w:trHeight w:hRule="exact" w:val="709"/>
        </w:trPr>
        <w:tc>
          <w:tcPr>
            <w:tcW w:w="89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32266" w:rsidRPr="00A60CFA" w:rsidRDefault="00332266" w:rsidP="00DE5252">
            <w:pPr>
              <w:pStyle w:val="TableParagraph"/>
              <w:spacing w:line="360" w:lineRule="auto"/>
              <w:ind w:left="152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A60CF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32266" w:rsidRPr="00A60CFA" w:rsidRDefault="00332266" w:rsidP="00DE5252">
            <w:pPr>
              <w:pStyle w:val="TableParagraph"/>
              <w:spacing w:line="360" w:lineRule="auto"/>
              <w:ind w:left="99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>Turnover</w:t>
            </w:r>
            <w:r w:rsid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="00A60CFA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A60CFA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A60CFA">
              <w:rPr>
                <w:rFonts w:ascii="Times New Roman" w:hAnsi="Times New Roman" w:cs="Times New Roman"/>
                <w:color w:val="000000" w:themeColor="text1"/>
              </w:rPr>
              <w:t>-19</w:t>
            </w:r>
            <w:r w:rsidRPr="00A60CF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A60CFA">
              <w:rPr>
                <w:rFonts w:ascii="Times New Roman" w:hAnsi="Times New Roman" w:cs="Times New Roman"/>
                <w:color w:val="000000" w:themeColor="text1"/>
              </w:rPr>
              <w:t>2019-20 &amp; 2020-21</w:t>
            </w:r>
          </w:p>
          <w:p w:rsidR="00332266" w:rsidRPr="00A60CFA" w:rsidRDefault="00332266" w:rsidP="00DE5252">
            <w:pPr>
              <w:pStyle w:val="TableParagraph"/>
              <w:spacing w:line="360" w:lineRule="auto"/>
              <w:ind w:left="99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>(In</w:t>
            </w:r>
            <w:r w:rsid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>Crore</w:t>
            </w:r>
            <w:r w:rsid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>Rs.)</w:t>
            </w:r>
          </w:p>
        </w:tc>
        <w:tc>
          <w:tcPr>
            <w:tcW w:w="3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332266" w:rsidRPr="00A60CFA" w:rsidRDefault="00332266" w:rsidP="00DE5252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32266" w:rsidRPr="00A60CFA" w:rsidTr="00DE5252">
        <w:trPr>
          <w:trHeight w:hRule="exact" w:val="566"/>
        </w:trPr>
        <w:tc>
          <w:tcPr>
            <w:tcW w:w="89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32266" w:rsidRPr="00A60CFA" w:rsidRDefault="00332266" w:rsidP="00DE5252">
            <w:pPr>
              <w:pStyle w:val="TableParagraph"/>
              <w:spacing w:line="360" w:lineRule="auto"/>
              <w:ind w:left="152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A60CFA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32266" w:rsidRPr="00A60CFA" w:rsidRDefault="00332266" w:rsidP="00DE5252">
            <w:pPr>
              <w:pStyle w:val="TableParagraph"/>
              <w:spacing w:line="360" w:lineRule="auto"/>
              <w:ind w:left="99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>Company</w:t>
            </w:r>
            <w:r w:rsid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>Profile (&lt;100 words)</w:t>
            </w:r>
          </w:p>
        </w:tc>
        <w:tc>
          <w:tcPr>
            <w:tcW w:w="3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332266" w:rsidRPr="00A60CFA" w:rsidRDefault="00332266" w:rsidP="00DE5252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32266" w:rsidRPr="00A60CFA" w:rsidTr="00DE5252">
        <w:trPr>
          <w:trHeight w:hRule="exact" w:val="287"/>
        </w:trPr>
        <w:tc>
          <w:tcPr>
            <w:tcW w:w="89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32266" w:rsidRPr="00A60CFA" w:rsidRDefault="00332266" w:rsidP="00DE5252">
            <w:pPr>
              <w:pStyle w:val="TableParagraph"/>
              <w:spacing w:line="360" w:lineRule="auto"/>
              <w:ind w:left="152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A60CFA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4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32266" w:rsidRPr="00A60CFA" w:rsidRDefault="00332266" w:rsidP="00DE5252">
            <w:pPr>
              <w:pStyle w:val="TableParagraph"/>
              <w:spacing w:line="360" w:lineRule="auto"/>
              <w:ind w:left="99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>Skilled</w:t>
            </w:r>
            <w:r w:rsid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>manpower</w:t>
            </w:r>
          </w:p>
        </w:tc>
        <w:tc>
          <w:tcPr>
            <w:tcW w:w="3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332266" w:rsidRPr="00A60CFA" w:rsidRDefault="00332266" w:rsidP="00DE5252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32266" w:rsidRPr="00A60CFA" w:rsidTr="00DE5252">
        <w:trPr>
          <w:trHeight w:hRule="exact" w:val="420"/>
        </w:trPr>
        <w:tc>
          <w:tcPr>
            <w:tcW w:w="89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32266" w:rsidRPr="00A60CFA" w:rsidRDefault="00332266" w:rsidP="00DE5252">
            <w:pPr>
              <w:pStyle w:val="TableParagraph"/>
              <w:spacing w:line="360" w:lineRule="auto"/>
              <w:ind w:left="152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A60CFA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32266" w:rsidRPr="00A60CFA" w:rsidRDefault="00332266" w:rsidP="004D581F">
            <w:pPr>
              <w:pStyle w:val="TableParagraph"/>
              <w:spacing w:line="360" w:lineRule="auto"/>
              <w:ind w:left="99" w:right="104"/>
              <w:rPr>
                <w:rFonts w:ascii="Times New Roman" w:eastAsia="Arial" w:hAnsi="Times New Roman" w:cs="Times New Roman"/>
                <w:color w:val="000000" w:themeColor="text1"/>
              </w:rPr>
            </w:pPr>
            <w:proofErr w:type="spellStart"/>
            <w:r w:rsidRP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>Experiencein</w:t>
            </w:r>
            <w:proofErr w:type="spellEnd"/>
            <w:r w:rsidR="004D581F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Solar Street Light </w:t>
            </w:r>
            <w:r w:rsidRP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>(&lt;100</w:t>
            </w:r>
            <w:r w:rsid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>words)</w:t>
            </w:r>
          </w:p>
        </w:tc>
        <w:tc>
          <w:tcPr>
            <w:tcW w:w="3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332266" w:rsidRPr="00A60CFA" w:rsidRDefault="00332266" w:rsidP="00DE5252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32266" w:rsidRPr="00A60CFA" w:rsidTr="00DE5252">
        <w:trPr>
          <w:trHeight w:hRule="exact" w:val="713"/>
        </w:trPr>
        <w:tc>
          <w:tcPr>
            <w:tcW w:w="89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332266" w:rsidRPr="00A60CFA" w:rsidRDefault="00332266" w:rsidP="00DE5252">
            <w:pPr>
              <w:pStyle w:val="TableParagraph"/>
              <w:spacing w:line="360" w:lineRule="auto"/>
              <w:ind w:left="152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A60CF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60CF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6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332266" w:rsidRPr="00A60CFA" w:rsidRDefault="00332266" w:rsidP="00DE5252">
            <w:pPr>
              <w:pStyle w:val="TableParagraph"/>
              <w:spacing w:line="360" w:lineRule="auto"/>
              <w:ind w:left="99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>Experience</w:t>
            </w:r>
            <w:r w:rsid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>in</w:t>
            </w:r>
            <w:r w:rsid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>Maintenance</w:t>
            </w:r>
          </w:p>
          <w:p w:rsidR="00332266" w:rsidRPr="00A60CFA" w:rsidRDefault="00332266" w:rsidP="00DE5252">
            <w:pPr>
              <w:pStyle w:val="TableParagraph"/>
              <w:spacing w:line="360" w:lineRule="auto"/>
              <w:ind w:left="99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A60CFA">
              <w:rPr>
                <w:rFonts w:ascii="Times New Roman" w:hAnsi="Times New Roman" w:cs="Times New Roman"/>
                <w:color w:val="000000" w:themeColor="text1"/>
              </w:rPr>
              <w:t>&amp;</w:t>
            </w:r>
            <w:r w:rsidR="00A60C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>After</w:t>
            </w:r>
            <w:r w:rsid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>Sales</w:t>
            </w:r>
            <w:r w:rsid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>Services (Years)</w:t>
            </w:r>
          </w:p>
        </w:tc>
        <w:tc>
          <w:tcPr>
            <w:tcW w:w="324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2266" w:rsidRPr="00A60CFA" w:rsidRDefault="00332266" w:rsidP="00DE5252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32266" w:rsidRPr="00A60CFA" w:rsidTr="00DE5252">
        <w:trPr>
          <w:trHeight w:hRule="exact" w:val="407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332266" w:rsidRPr="00A60CFA" w:rsidRDefault="00332266" w:rsidP="00DE5252">
            <w:pPr>
              <w:pStyle w:val="TableParagraph"/>
              <w:spacing w:line="360" w:lineRule="auto"/>
              <w:ind w:left="152"/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A60CF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60CF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332266" w:rsidRPr="00A60CFA" w:rsidRDefault="00332266" w:rsidP="00DE5252">
            <w:pPr>
              <w:pStyle w:val="TableParagraph"/>
              <w:spacing w:line="360" w:lineRule="auto"/>
              <w:ind w:left="99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>Accreditation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2266" w:rsidRPr="00A60CFA" w:rsidRDefault="00332266" w:rsidP="00DE5252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32266" w:rsidRPr="00A60CFA" w:rsidTr="00DE5252">
        <w:trPr>
          <w:trHeight w:hRule="exact" w:val="427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332266" w:rsidRPr="00A60CFA" w:rsidRDefault="00332266" w:rsidP="00DE5252">
            <w:pPr>
              <w:pStyle w:val="TableParagraph"/>
              <w:spacing w:line="360" w:lineRule="auto"/>
              <w:ind w:left="15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0CF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60CF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332266" w:rsidRPr="00A60CFA" w:rsidRDefault="00332266" w:rsidP="00DE5252">
            <w:pPr>
              <w:pStyle w:val="TableParagraph"/>
              <w:spacing w:line="360" w:lineRule="auto"/>
              <w:ind w:left="99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>List</w:t>
            </w:r>
            <w:r w:rsid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>of</w:t>
            </w:r>
            <w:r w:rsid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A60CFA">
              <w:rPr>
                <w:rFonts w:ascii="Times New Roman" w:hAnsi="Times New Roman" w:cs="Times New Roman"/>
                <w:color w:val="000000" w:themeColor="text1"/>
              </w:rPr>
              <w:t>ISI,</w:t>
            </w:r>
            <w:r w:rsidR="00A60C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0CFA">
              <w:rPr>
                <w:rFonts w:ascii="Times New Roman" w:hAnsi="Times New Roman" w:cs="Times New Roman"/>
                <w:color w:val="000000" w:themeColor="text1"/>
              </w:rPr>
              <w:t>ISO,</w:t>
            </w:r>
            <w:r w:rsidR="00A60C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>Other</w:t>
            </w:r>
            <w:r w:rsidR="00A60CFA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A60CFA">
              <w:rPr>
                <w:rFonts w:ascii="Times New Roman" w:hAnsi="Times New Roman" w:cs="Times New Roman"/>
                <w:color w:val="000000" w:themeColor="text1"/>
              </w:rPr>
              <w:t>cert.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2266" w:rsidRPr="00A60CFA" w:rsidRDefault="00332266" w:rsidP="00DE5252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8858FC" w:rsidRPr="008858FC" w:rsidRDefault="008858FC" w:rsidP="00A60CFA">
      <w:pPr>
        <w:pStyle w:val="BodyText"/>
        <w:spacing w:before="119" w:line="360" w:lineRule="auto"/>
        <w:ind w:left="120" w:right="126" w:firstLine="600"/>
        <w:jc w:val="both"/>
        <w:rPr>
          <w:rFonts w:ascii="Times New Roman" w:hAnsi="Times New Roman"/>
          <w:color w:val="000000" w:themeColor="text1"/>
          <w:sz w:val="6"/>
          <w:szCs w:val="6"/>
        </w:rPr>
      </w:pPr>
    </w:p>
    <w:p w:rsidR="00A60CFA" w:rsidRPr="0014413B" w:rsidRDefault="00A60CFA" w:rsidP="00A60CFA">
      <w:pPr>
        <w:pStyle w:val="BodyText"/>
        <w:spacing w:before="119" w:line="360" w:lineRule="auto"/>
        <w:ind w:left="120" w:right="126" w:firstLine="60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14413B">
        <w:rPr>
          <w:rFonts w:ascii="Times New Roman" w:hAnsi="Times New Roman"/>
          <w:color w:val="000000" w:themeColor="text1"/>
          <w:sz w:val="22"/>
          <w:szCs w:val="22"/>
        </w:rPr>
        <w:t>It</w:t>
      </w:r>
      <w:r w:rsidR="004D581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color w:val="000000" w:themeColor="text1"/>
          <w:spacing w:val="-1"/>
          <w:sz w:val="22"/>
          <w:szCs w:val="22"/>
        </w:rPr>
        <w:t>I</w:t>
      </w:r>
      <w:r w:rsidRPr="0014413B">
        <w:rPr>
          <w:rFonts w:ascii="Times New Roman" w:hAnsi="Times New Roman"/>
          <w:color w:val="000000" w:themeColor="text1"/>
          <w:spacing w:val="-1"/>
          <w:sz w:val="22"/>
          <w:szCs w:val="22"/>
        </w:rPr>
        <w:t>s</w:t>
      </w:r>
      <w:r w:rsidR="004D581F">
        <w:rPr>
          <w:rFonts w:ascii="Times New Roman" w:hAnsi="Times New Roman"/>
          <w:color w:val="000000" w:themeColor="text1"/>
          <w:spacing w:val="-1"/>
          <w:sz w:val="22"/>
          <w:szCs w:val="22"/>
        </w:rPr>
        <w:t xml:space="preserve"> </w:t>
      </w:r>
      <w:r w:rsidRPr="0014413B">
        <w:rPr>
          <w:rFonts w:ascii="Times New Roman" w:hAnsi="Times New Roman"/>
          <w:color w:val="000000" w:themeColor="text1"/>
          <w:spacing w:val="-1"/>
          <w:sz w:val="22"/>
          <w:szCs w:val="22"/>
        </w:rPr>
        <w:t>certified</w:t>
      </w:r>
      <w:r w:rsidR="004D581F">
        <w:rPr>
          <w:rFonts w:ascii="Times New Roman" w:hAnsi="Times New Roman"/>
          <w:color w:val="000000" w:themeColor="text1"/>
          <w:spacing w:val="-1"/>
          <w:sz w:val="22"/>
          <w:szCs w:val="22"/>
        </w:rPr>
        <w:t xml:space="preserve"> </w:t>
      </w:r>
      <w:r w:rsidRPr="0014413B">
        <w:rPr>
          <w:rFonts w:ascii="Times New Roman" w:hAnsi="Times New Roman"/>
          <w:color w:val="000000" w:themeColor="text1"/>
          <w:spacing w:val="-1"/>
          <w:sz w:val="22"/>
          <w:szCs w:val="22"/>
        </w:rPr>
        <w:t>that</w:t>
      </w:r>
      <w:r w:rsidR="004D581F">
        <w:rPr>
          <w:rFonts w:ascii="Times New Roman" w:hAnsi="Times New Roman"/>
          <w:color w:val="000000" w:themeColor="text1"/>
          <w:spacing w:val="-1"/>
          <w:sz w:val="22"/>
          <w:szCs w:val="22"/>
        </w:rPr>
        <w:t xml:space="preserve"> </w:t>
      </w:r>
      <w:r w:rsidRPr="0014413B">
        <w:rPr>
          <w:rFonts w:ascii="Times New Roman" w:hAnsi="Times New Roman"/>
          <w:color w:val="000000" w:themeColor="text1"/>
          <w:spacing w:val="-1"/>
          <w:sz w:val="22"/>
          <w:szCs w:val="22"/>
        </w:rPr>
        <w:t>the</w:t>
      </w:r>
      <w:r w:rsidR="004D581F">
        <w:rPr>
          <w:rFonts w:ascii="Times New Roman" w:hAnsi="Times New Roman"/>
          <w:color w:val="000000" w:themeColor="text1"/>
          <w:spacing w:val="-1"/>
          <w:sz w:val="22"/>
          <w:szCs w:val="22"/>
        </w:rPr>
        <w:t xml:space="preserve"> </w:t>
      </w:r>
      <w:r w:rsidRPr="0014413B">
        <w:rPr>
          <w:rFonts w:ascii="Times New Roman" w:hAnsi="Times New Roman"/>
          <w:color w:val="000000" w:themeColor="text1"/>
          <w:spacing w:val="-1"/>
          <w:sz w:val="22"/>
          <w:szCs w:val="22"/>
        </w:rPr>
        <w:t>information</w:t>
      </w:r>
      <w:r w:rsidR="004D581F">
        <w:rPr>
          <w:rFonts w:ascii="Times New Roman" w:hAnsi="Times New Roman"/>
          <w:color w:val="000000" w:themeColor="text1"/>
          <w:spacing w:val="-1"/>
          <w:sz w:val="22"/>
          <w:szCs w:val="22"/>
        </w:rPr>
        <w:t xml:space="preserve"> </w:t>
      </w:r>
      <w:r w:rsidRPr="0014413B">
        <w:rPr>
          <w:rFonts w:ascii="Times New Roman" w:hAnsi="Times New Roman"/>
          <w:color w:val="000000" w:themeColor="text1"/>
          <w:spacing w:val="-1"/>
          <w:sz w:val="22"/>
          <w:szCs w:val="22"/>
        </w:rPr>
        <w:t>provided</w:t>
      </w:r>
      <w:r w:rsidR="004D581F">
        <w:rPr>
          <w:rFonts w:ascii="Times New Roman" w:hAnsi="Times New Roman"/>
          <w:color w:val="000000" w:themeColor="text1"/>
          <w:spacing w:val="-1"/>
          <w:sz w:val="22"/>
          <w:szCs w:val="22"/>
        </w:rPr>
        <w:t xml:space="preserve"> </w:t>
      </w:r>
      <w:r w:rsidRPr="0014413B">
        <w:rPr>
          <w:rFonts w:ascii="Times New Roman" w:hAnsi="Times New Roman"/>
          <w:color w:val="000000" w:themeColor="text1"/>
          <w:spacing w:val="-1"/>
          <w:sz w:val="22"/>
          <w:szCs w:val="22"/>
        </w:rPr>
        <w:t>above</w:t>
      </w:r>
      <w:r w:rsidR="004D581F">
        <w:rPr>
          <w:rFonts w:ascii="Times New Roman" w:hAnsi="Times New Roman"/>
          <w:color w:val="000000" w:themeColor="text1"/>
          <w:spacing w:val="-1"/>
          <w:sz w:val="22"/>
          <w:szCs w:val="22"/>
        </w:rPr>
        <w:t xml:space="preserve"> </w:t>
      </w:r>
      <w:r w:rsidRPr="0014413B">
        <w:rPr>
          <w:rFonts w:ascii="Times New Roman" w:hAnsi="Times New Roman"/>
          <w:color w:val="000000" w:themeColor="text1"/>
          <w:spacing w:val="-1"/>
          <w:sz w:val="22"/>
          <w:szCs w:val="22"/>
        </w:rPr>
        <w:t>is</w:t>
      </w:r>
      <w:r w:rsidR="004D581F">
        <w:rPr>
          <w:rFonts w:ascii="Times New Roman" w:hAnsi="Times New Roman"/>
          <w:color w:val="000000" w:themeColor="text1"/>
          <w:spacing w:val="-1"/>
          <w:sz w:val="22"/>
          <w:szCs w:val="22"/>
        </w:rPr>
        <w:t xml:space="preserve"> </w:t>
      </w:r>
      <w:r w:rsidRPr="0014413B">
        <w:rPr>
          <w:rFonts w:ascii="Times New Roman" w:hAnsi="Times New Roman"/>
          <w:color w:val="000000" w:themeColor="text1"/>
          <w:sz w:val="22"/>
          <w:szCs w:val="22"/>
        </w:rPr>
        <w:t>true</w:t>
      </w:r>
      <w:r w:rsidR="004D581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14413B">
        <w:rPr>
          <w:rFonts w:ascii="Times New Roman" w:hAnsi="Times New Roman"/>
          <w:color w:val="000000" w:themeColor="text1"/>
          <w:sz w:val="22"/>
          <w:szCs w:val="22"/>
        </w:rPr>
        <w:t>to</w:t>
      </w:r>
      <w:r w:rsidR="004D581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14413B">
        <w:rPr>
          <w:rFonts w:ascii="Times New Roman" w:hAnsi="Times New Roman"/>
          <w:color w:val="000000" w:themeColor="text1"/>
          <w:spacing w:val="-1"/>
          <w:sz w:val="22"/>
          <w:szCs w:val="22"/>
        </w:rPr>
        <w:t>the</w:t>
      </w:r>
      <w:r w:rsidR="004D581F">
        <w:rPr>
          <w:rFonts w:ascii="Times New Roman" w:hAnsi="Times New Roman"/>
          <w:color w:val="000000" w:themeColor="text1"/>
          <w:spacing w:val="-1"/>
          <w:sz w:val="22"/>
          <w:szCs w:val="22"/>
        </w:rPr>
        <w:t xml:space="preserve"> </w:t>
      </w:r>
      <w:r w:rsidRPr="0014413B">
        <w:rPr>
          <w:rFonts w:ascii="Times New Roman" w:hAnsi="Times New Roman"/>
          <w:color w:val="000000" w:themeColor="text1"/>
          <w:spacing w:val="-1"/>
          <w:sz w:val="22"/>
          <w:szCs w:val="22"/>
        </w:rPr>
        <w:t>bes</w:t>
      </w:r>
      <w:r>
        <w:rPr>
          <w:rFonts w:ascii="Times New Roman" w:hAnsi="Times New Roman"/>
          <w:color w:val="000000" w:themeColor="text1"/>
          <w:spacing w:val="-1"/>
          <w:sz w:val="22"/>
          <w:szCs w:val="22"/>
        </w:rPr>
        <w:t xml:space="preserve">t </w:t>
      </w:r>
      <w:r w:rsidRPr="0014413B">
        <w:rPr>
          <w:rFonts w:ascii="Times New Roman" w:hAnsi="Times New Roman"/>
          <w:color w:val="000000" w:themeColor="text1"/>
          <w:spacing w:val="-1"/>
          <w:sz w:val="22"/>
          <w:szCs w:val="22"/>
        </w:rPr>
        <w:t>o</w:t>
      </w:r>
      <w:r>
        <w:rPr>
          <w:rFonts w:ascii="Times New Roman" w:hAnsi="Times New Roman"/>
          <w:color w:val="000000" w:themeColor="text1"/>
          <w:spacing w:val="-1"/>
          <w:sz w:val="22"/>
          <w:szCs w:val="22"/>
        </w:rPr>
        <w:t xml:space="preserve">f </w:t>
      </w:r>
      <w:r w:rsidRPr="0014413B">
        <w:rPr>
          <w:rFonts w:ascii="Times New Roman" w:hAnsi="Times New Roman"/>
          <w:color w:val="000000" w:themeColor="text1"/>
          <w:sz w:val="22"/>
          <w:szCs w:val="22"/>
        </w:rPr>
        <w:t>my</w:t>
      </w:r>
      <w:r w:rsidR="004D581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14413B">
        <w:rPr>
          <w:rFonts w:ascii="Times New Roman" w:hAnsi="Times New Roman"/>
          <w:color w:val="000000" w:themeColor="text1"/>
          <w:spacing w:val="-1"/>
          <w:sz w:val="22"/>
          <w:szCs w:val="22"/>
        </w:rPr>
        <w:t>knowledge</w:t>
      </w:r>
      <w:r w:rsidR="004D581F">
        <w:rPr>
          <w:rFonts w:ascii="Times New Roman" w:hAnsi="Times New Roman"/>
          <w:color w:val="000000" w:themeColor="text1"/>
          <w:spacing w:val="-1"/>
          <w:sz w:val="22"/>
          <w:szCs w:val="22"/>
        </w:rPr>
        <w:t xml:space="preserve"> </w:t>
      </w:r>
      <w:r w:rsidRPr="0014413B">
        <w:rPr>
          <w:rFonts w:ascii="Times New Roman" w:hAnsi="Times New Roman"/>
          <w:color w:val="000000" w:themeColor="text1"/>
          <w:sz w:val="22"/>
          <w:szCs w:val="22"/>
        </w:rPr>
        <w:t>and</w:t>
      </w:r>
      <w:r w:rsidR="004D581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14413B">
        <w:rPr>
          <w:rFonts w:ascii="Times New Roman" w:hAnsi="Times New Roman"/>
          <w:color w:val="000000" w:themeColor="text1"/>
          <w:spacing w:val="-1"/>
          <w:sz w:val="22"/>
          <w:szCs w:val="22"/>
        </w:rPr>
        <w:t>belief.</w:t>
      </w:r>
      <w:r w:rsidR="004D581F">
        <w:rPr>
          <w:rFonts w:ascii="Times New Roman" w:hAnsi="Times New Roman"/>
          <w:color w:val="000000" w:themeColor="text1"/>
          <w:spacing w:val="-1"/>
          <w:sz w:val="22"/>
          <w:szCs w:val="22"/>
        </w:rPr>
        <w:t xml:space="preserve"> </w:t>
      </w:r>
      <w:r w:rsidRPr="0014413B">
        <w:rPr>
          <w:rFonts w:ascii="Times New Roman" w:hAnsi="Times New Roman"/>
          <w:color w:val="000000" w:themeColor="text1"/>
          <w:spacing w:val="-1"/>
          <w:sz w:val="22"/>
          <w:szCs w:val="22"/>
        </w:rPr>
        <w:t>If</w:t>
      </w:r>
      <w:r w:rsidR="004D581F">
        <w:rPr>
          <w:rFonts w:ascii="Times New Roman" w:hAnsi="Times New Roman"/>
          <w:color w:val="000000" w:themeColor="text1"/>
          <w:spacing w:val="-1"/>
          <w:sz w:val="22"/>
          <w:szCs w:val="22"/>
        </w:rPr>
        <w:t xml:space="preserve"> </w:t>
      </w:r>
      <w:r w:rsidRPr="0014413B">
        <w:rPr>
          <w:rFonts w:ascii="Times New Roman" w:hAnsi="Times New Roman"/>
          <w:color w:val="000000" w:themeColor="text1"/>
          <w:sz w:val="22"/>
          <w:szCs w:val="22"/>
        </w:rPr>
        <w:t>any</w:t>
      </w:r>
      <w:r w:rsidR="004D581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14413B">
        <w:rPr>
          <w:rFonts w:ascii="Times New Roman" w:hAnsi="Times New Roman"/>
          <w:color w:val="000000" w:themeColor="text1"/>
          <w:spacing w:val="-1"/>
          <w:sz w:val="22"/>
          <w:szCs w:val="22"/>
        </w:rPr>
        <w:t>information</w:t>
      </w:r>
      <w:r w:rsidR="004D581F">
        <w:rPr>
          <w:rFonts w:ascii="Times New Roman" w:hAnsi="Times New Roman"/>
          <w:color w:val="000000" w:themeColor="text1"/>
          <w:spacing w:val="-1"/>
          <w:sz w:val="22"/>
          <w:szCs w:val="22"/>
        </w:rPr>
        <w:t xml:space="preserve"> </w:t>
      </w:r>
      <w:r w:rsidRPr="0014413B">
        <w:rPr>
          <w:rFonts w:ascii="Times New Roman" w:hAnsi="Times New Roman"/>
          <w:color w:val="000000" w:themeColor="text1"/>
          <w:spacing w:val="-1"/>
          <w:sz w:val="22"/>
          <w:szCs w:val="22"/>
        </w:rPr>
        <w:t>found</w:t>
      </w:r>
      <w:r w:rsidR="004D581F">
        <w:rPr>
          <w:rFonts w:ascii="Times New Roman" w:hAnsi="Times New Roman"/>
          <w:color w:val="000000" w:themeColor="text1"/>
          <w:spacing w:val="-1"/>
          <w:sz w:val="22"/>
          <w:szCs w:val="22"/>
        </w:rPr>
        <w:t xml:space="preserve"> </w:t>
      </w:r>
      <w:r w:rsidRPr="0014413B">
        <w:rPr>
          <w:rFonts w:ascii="Times New Roman" w:hAnsi="Times New Roman"/>
          <w:color w:val="000000" w:themeColor="text1"/>
          <w:spacing w:val="-1"/>
          <w:sz w:val="22"/>
          <w:szCs w:val="22"/>
        </w:rPr>
        <w:t>to</w:t>
      </w:r>
      <w:r w:rsidR="004D581F">
        <w:rPr>
          <w:rFonts w:ascii="Times New Roman" w:hAnsi="Times New Roman"/>
          <w:color w:val="000000" w:themeColor="text1"/>
          <w:spacing w:val="-1"/>
          <w:sz w:val="22"/>
          <w:szCs w:val="22"/>
        </w:rPr>
        <w:t xml:space="preserve"> </w:t>
      </w:r>
      <w:r w:rsidRPr="0014413B">
        <w:rPr>
          <w:rFonts w:ascii="Times New Roman" w:hAnsi="Times New Roman"/>
          <w:color w:val="000000" w:themeColor="text1"/>
          <w:spacing w:val="-1"/>
          <w:sz w:val="22"/>
          <w:szCs w:val="22"/>
        </w:rPr>
        <w:t>be</w:t>
      </w:r>
      <w:r w:rsidR="004D581F">
        <w:rPr>
          <w:rFonts w:ascii="Times New Roman" w:hAnsi="Times New Roman"/>
          <w:color w:val="000000" w:themeColor="text1"/>
          <w:spacing w:val="-1"/>
          <w:sz w:val="22"/>
          <w:szCs w:val="22"/>
        </w:rPr>
        <w:t xml:space="preserve"> </w:t>
      </w:r>
      <w:r w:rsidRPr="0014413B">
        <w:rPr>
          <w:rFonts w:ascii="Times New Roman" w:hAnsi="Times New Roman"/>
          <w:color w:val="000000" w:themeColor="text1"/>
          <w:spacing w:val="-1"/>
          <w:sz w:val="22"/>
          <w:szCs w:val="22"/>
        </w:rPr>
        <w:t>concealed,</w:t>
      </w:r>
      <w:r w:rsidR="004D581F">
        <w:rPr>
          <w:rFonts w:ascii="Times New Roman" w:hAnsi="Times New Roman"/>
          <w:color w:val="000000" w:themeColor="text1"/>
          <w:spacing w:val="-1"/>
          <w:sz w:val="22"/>
          <w:szCs w:val="22"/>
        </w:rPr>
        <w:t xml:space="preserve"> </w:t>
      </w:r>
      <w:r w:rsidRPr="0014413B">
        <w:rPr>
          <w:rFonts w:ascii="Times New Roman" w:hAnsi="Times New Roman"/>
          <w:color w:val="000000" w:themeColor="text1"/>
          <w:spacing w:val="-1"/>
          <w:sz w:val="22"/>
          <w:szCs w:val="22"/>
        </w:rPr>
        <w:t>suppressed</w:t>
      </w:r>
      <w:r w:rsidR="004D581F">
        <w:rPr>
          <w:rFonts w:ascii="Times New Roman" w:hAnsi="Times New Roman"/>
          <w:color w:val="000000" w:themeColor="text1"/>
          <w:spacing w:val="-1"/>
          <w:sz w:val="22"/>
          <w:szCs w:val="22"/>
        </w:rPr>
        <w:t xml:space="preserve"> </w:t>
      </w:r>
      <w:r w:rsidRPr="0014413B">
        <w:rPr>
          <w:rFonts w:ascii="Times New Roman" w:hAnsi="Times New Roman"/>
          <w:color w:val="000000" w:themeColor="text1"/>
          <w:spacing w:val="-1"/>
          <w:sz w:val="22"/>
          <w:szCs w:val="22"/>
        </w:rPr>
        <w:t>or</w:t>
      </w:r>
      <w:r w:rsidR="004D581F">
        <w:rPr>
          <w:rFonts w:ascii="Times New Roman" w:hAnsi="Times New Roman"/>
          <w:color w:val="000000" w:themeColor="text1"/>
          <w:spacing w:val="-1"/>
          <w:sz w:val="22"/>
          <w:szCs w:val="22"/>
        </w:rPr>
        <w:t xml:space="preserve"> </w:t>
      </w:r>
      <w:r w:rsidRPr="0014413B">
        <w:rPr>
          <w:rFonts w:ascii="Times New Roman" w:hAnsi="Times New Roman"/>
          <w:color w:val="000000" w:themeColor="text1"/>
          <w:spacing w:val="-1"/>
          <w:sz w:val="22"/>
          <w:szCs w:val="22"/>
        </w:rPr>
        <w:t>incorrect</w:t>
      </w:r>
      <w:r w:rsidR="004D581F">
        <w:rPr>
          <w:rFonts w:ascii="Times New Roman" w:hAnsi="Times New Roman"/>
          <w:color w:val="000000" w:themeColor="text1"/>
          <w:spacing w:val="-1"/>
          <w:sz w:val="22"/>
          <w:szCs w:val="22"/>
        </w:rPr>
        <w:t xml:space="preserve"> </w:t>
      </w:r>
      <w:r w:rsidRPr="0014413B">
        <w:rPr>
          <w:rFonts w:ascii="Times New Roman" w:hAnsi="Times New Roman"/>
          <w:color w:val="000000" w:themeColor="text1"/>
          <w:sz w:val="22"/>
          <w:szCs w:val="22"/>
        </w:rPr>
        <w:t>at</w:t>
      </w:r>
      <w:r w:rsidR="004D581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14413B">
        <w:rPr>
          <w:rFonts w:ascii="Times New Roman" w:hAnsi="Times New Roman"/>
          <w:color w:val="000000" w:themeColor="text1"/>
          <w:spacing w:val="-1"/>
          <w:sz w:val="22"/>
          <w:szCs w:val="22"/>
        </w:rPr>
        <w:t>later</w:t>
      </w:r>
      <w:r w:rsidR="004D581F">
        <w:rPr>
          <w:rFonts w:ascii="Times New Roman" w:hAnsi="Times New Roman"/>
          <w:color w:val="000000" w:themeColor="text1"/>
          <w:spacing w:val="-1"/>
          <w:sz w:val="22"/>
          <w:szCs w:val="22"/>
        </w:rPr>
        <w:t xml:space="preserve"> </w:t>
      </w:r>
      <w:r w:rsidRPr="0014413B">
        <w:rPr>
          <w:rFonts w:ascii="Times New Roman" w:hAnsi="Times New Roman"/>
          <w:color w:val="000000" w:themeColor="text1"/>
          <w:spacing w:val="-1"/>
          <w:sz w:val="22"/>
          <w:szCs w:val="22"/>
        </w:rPr>
        <w:t>date,</w:t>
      </w:r>
      <w:r w:rsidR="004D581F">
        <w:rPr>
          <w:rFonts w:ascii="Times New Roman" w:hAnsi="Times New Roman"/>
          <w:color w:val="000000" w:themeColor="text1"/>
          <w:spacing w:val="-1"/>
          <w:sz w:val="22"/>
          <w:szCs w:val="22"/>
        </w:rPr>
        <w:t xml:space="preserve"> </w:t>
      </w:r>
      <w:r w:rsidRPr="0014413B">
        <w:rPr>
          <w:rFonts w:ascii="Times New Roman" w:hAnsi="Times New Roman"/>
          <w:color w:val="000000" w:themeColor="text1"/>
          <w:spacing w:val="-1"/>
          <w:sz w:val="22"/>
          <w:szCs w:val="22"/>
        </w:rPr>
        <w:t>our</w:t>
      </w:r>
      <w:r w:rsidR="004D581F">
        <w:rPr>
          <w:rFonts w:ascii="Times New Roman" w:hAnsi="Times New Roman"/>
          <w:color w:val="000000" w:themeColor="text1"/>
          <w:spacing w:val="-1"/>
          <w:sz w:val="22"/>
          <w:szCs w:val="22"/>
        </w:rPr>
        <w:t xml:space="preserve"> </w:t>
      </w:r>
      <w:r w:rsidRPr="0014413B">
        <w:rPr>
          <w:rFonts w:ascii="Times New Roman" w:hAnsi="Times New Roman"/>
          <w:color w:val="000000" w:themeColor="text1"/>
          <w:spacing w:val="-1"/>
          <w:sz w:val="22"/>
          <w:szCs w:val="22"/>
        </w:rPr>
        <w:t>tender</w:t>
      </w:r>
      <w:r w:rsidR="004D581F">
        <w:rPr>
          <w:rFonts w:ascii="Times New Roman" w:hAnsi="Times New Roman"/>
          <w:color w:val="000000" w:themeColor="text1"/>
          <w:spacing w:val="-1"/>
          <w:sz w:val="22"/>
          <w:szCs w:val="22"/>
        </w:rPr>
        <w:t xml:space="preserve"> </w:t>
      </w:r>
      <w:r w:rsidRPr="0014413B">
        <w:rPr>
          <w:rFonts w:ascii="Times New Roman" w:hAnsi="Times New Roman"/>
          <w:color w:val="000000" w:themeColor="text1"/>
          <w:spacing w:val="-1"/>
          <w:sz w:val="22"/>
          <w:szCs w:val="22"/>
        </w:rPr>
        <w:t>shall</w:t>
      </w:r>
      <w:r w:rsidR="004D581F">
        <w:rPr>
          <w:rFonts w:ascii="Times New Roman" w:hAnsi="Times New Roman"/>
          <w:color w:val="000000" w:themeColor="text1"/>
          <w:spacing w:val="-1"/>
          <w:sz w:val="22"/>
          <w:szCs w:val="22"/>
        </w:rPr>
        <w:t xml:space="preserve"> </w:t>
      </w:r>
      <w:r w:rsidRPr="0014413B">
        <w:rPr>
          <w:rFonts w:ascii="Times New Roman" w:hAnsi="Times New Roman"/>
          <w:color w:val="000000" w:themeColor="text1"/>
          <w:sz w:val="22"/>
          <w:szCs w:val="22"/>
        </w:rPr>
        <w:t>be</w:t>
      </w:r>
      <w:r w:rsidR="004D581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14413B">
        <w:rPr>
          <w:rFonts w:ascii="Times New Roman" w:hAnsi="Times New Roman"/>
          <w:color w:val="000000" w:themeColor="text1"/>
          <w:spacing w:val="-1"/>
          <w:sz w:val="22"/>
          <w:szCs w:val="22"/>
        </w:rPr>
        <w:t>liable</w:t>
      </w:r>
      <w:r w:rsidR="004D581F">
        <w:rPr>
          <w:rFonts w:ascii="Times New Roman" w:hAnsi="Times New Roman"/>
          <w:color w:val="000000" w:themeColor="text1"/>
          <w:spacing w:val="-1"/>
          <w:sz w:val="22"/>
          <w:szCs w:val="22"/>
        </w:rPr>
        <w:t xml:space="preserve"> </w:t>
      </w:r>
      <w:r w:rsidRPr="0014413B">
        <w:rPr>
          <w:rFonts w:ascii="Times New Roman" w:hAnsi="Times New Roman"/>
          <w:color w:val="000000" w:themeColor="text1"/>
          <w:spacing w:val="-1"/>
          <w:sz w:val="22"/>
          <w:szCs w:val="22"/>
        </w:rPr>
        <w:t>to</w:t>
      </w:r>
      <w:r w:rsidR="004D581F">
        <w:rPr>
          <w:rFonts w:ascii="Times New Roman" w:hAnsi="Times New Roman"/>
          <w:color w:val="000000" w:themeColor="text1"/>
          <w:spacing w:val="-1"/>
          <w:sz w:val="22"/>
          <w:szCs w:val="22"/>
        </w:rPr>
        <w:t xml:space="preserve"> </w:t>
      </w:r>
      <w:r w:rsidRPr="0014413B">
        <w:rPr>
          <w:rFonts w:ascii="Times New Roman" w:hAnsi="Times New Roman"/>
          <w:color w:val="000000" w:themeColor="text1"/>
          <w:sz w:val="22"/>
          <w:szCs w:val="22"/>
        </w:rPr>
        <w:t>be</w:t>
      </w:r>
      <w:r w:rsidR="004D581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14413B">
        <w:rPr>
          <w:rFonts w:ascii="Times New Roman" w:hAnsi="Times New Roman"/>
          <w:color w:val="000000" w:themeColor="text1"/>
          <w:spacing w:val="-1"/>
          <w:sz w:val="22"/>
          <w:szCs w:val="22"/>
        </w:rPr>
        <w:t>rejected</w:t>
      </w:r>
      <w:r w:rsidR="004D581F">
        <w:rPr>
          <w:rFonts w:ascii="Times New Roman" w:hAnsi="Times New Roman"/>
          <w:color w:val="000000" w:themeColor="text1"/>
          <w:spacing w:val="-1"/>
          <w:sz w:val="22"/>
          <w:szCs w:val="22"/>
        </w:rPr>
        <w:t xml:space="preserve"> </w:t>
      </w:r>
      <w:r w:rsidRPr="0014413B">
        <w:rPr>
          <w:rFonts w:ascii="Times New Roman" w:hAnsi="Times New Roman"/>
          <w:color w:val="000000" w:themeColor="text1"/>
          <w:spacing w:val="-1"/>
          <w:sz w:val="22"/>
          <w:szCs w:val="22"/>
        </w:rPr>
        <w:t>and</w:t>
      </w:r>
      <w:r w:rsidR="004D581F">
        <w:rPr>
          <w:rFonts w:ascii="Times New Roman" w:hAnsi="Times New Roman"/>
          <w:color w:val="000000" w:themeColor="text1"/>
          <w:spacing w:val="-1"/>
          <w:sz w:val="22"/>
          <w:szCs w:val="22"/>
        </w:rPr>
        <w:t xml:space="preserve"> </w:t>
      </w:r>
      <w:r w:rsidRPr="0014413B">
        <w:rPr>
          <w:rFonts w:ascii="Times New Roman" w:hAnsi="Times New Roman"/>
          <w:color w:val="000000" w:themeColor="text1"/>
          <w:sz w:val="22"/>
          <w:szCs w:val="22"/>
        </w:rPr>
        <w:t>our</w:t>
      </w:r>
      <w:r w:rsidR="004D581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14413B">
        <w:rPr>
          <w:rFonts w:ascii="Times New Roman" w:hAnsi="Times New Roman"/>
          <w:color w:val="000000" w:themeColor="text1"/>
          <w:spacing w:val="-1"/>
          <w:sz w:val="22"/>
          <w:szCs w:val="22"/>
        </w:rPr>
        <w:t>comp</w:t>
      </w:r>
      <w:r>
        <w:rPr>
          <w:rFonts w:ascii="Times New Roman" w:hAnsi="Times New Roman"/>
          <w:color w:val="000000" w:themeColor="text1"/>
          <w:spacing w:val="-1"/>
          <w:sz w:val="22"/>
          <w:szCs w:val="22"/>
        </w:rPr>
        <w:t>a</w:t>
      </w:r>
      <w:r w:rsidRPr="0014413B">
        <w:rPr>
          <w:rFonts w:ascii="Times New Roman" w:hAnsi="Times New Roman"/>
          <w:color w:val="000000" w:themeColor="text1"/>
          <w:spacing w:val="-1"/>
          <w:sz w:val="22"/>
          <w:szCs w:val="22"/>
        </w:rPr>
        <w:t>ny</w:t>
      </w:r>
      <w:r w:rsidR="004D581F">
        <w:rPr>
          <w:rFonts w:ascii="Times New Roman" w:hAnsi="Times New Roman"/>
          <w:color w:val="000000" w:themeColor="text1"/>
          <w:spacing w:val="-1"/>
          <w:sz w:val="22"/>
          <w:szCs w:val="22"/>
        </w:rPr>
        <w:t xml:space="preserve"> </w:t>
      </w:r>
      <w:r w:rsidRPr="0014413B">
        <w:rPr>
          <w:rFonts w:ascii="Times New Roman" w:hAnsi="Times New Roman"/>
          <w:color w:val="000000" w:themeColor="text1"/>
          <w:sz w:val="22"/>
          <w:szCs w:val="22"/>
        </w:rPr>
        <w:t>may</w:t>
      </w:r>
      <w:r w:rsidR="004D581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14413B">
        <w:rPr>
          <w:rFonts w:ascii="Times New Roman" w:hAnsi="Times New Roman"/>
          <w:color w:val="000000" w:themeColor="text1"/>
          <w:sz w:val="22"/>
          <w:szCs w:val="22"/>
        </w:rPr>
        <w:t>be</w:t>
      </w:r>
      <w:r w:rsidR="004D581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14413B">
        <w:rPr>
          <w:rFonts w:ascii="Times New Roman" w:hAnsi="Times New Roman"/>
          <w:color w:val="000000" w:themeColor="text1"/>
          <w:spacing w:val="-1"/>
          <w:sz w:val="22"/>
          <w:szCs w:val="22"/>
        </w:rPr>
        <w:t>debarred</w:t>
      </w:r>
      <w:r w:rsidR="004D581F">
        <w:rPr>
          <w:rFonts w:ascii="Times New Roman" w:hAnsi="Times New Roman"/>
          <w:color w:val="000000" w:themeColor="text1"/>
          <w:spacing w:val="-1"/>
          <w:sz w:val="22"/>
          <w:szCs w:val="22"/>
        </w:rPr>
        <w:t xml:space="preserve"> </w:t>
      </w:r>
      <w:r w:rsidRPr="0014413B">
        <w:rPr>
          <w:rFonts w:ascii="Times New Roman" w:hAnsi="Times New Roman"/>
          <w:color w:val="000000" w:themeColor="text1"/>
          <w:spacing w:val="-1"/>
          <w:sz w:val="22"/>
          <w:szCs w:val="22"/>
        </w:rPr>
        <w:t>from executing</w:t>
      </w:r>
      <w:r w:rsidR="004D581F">
        <w:rPr>
          <w:rFonts w:ascii="Times New Roman" w:hAnsi="Times New Roman"/>
          <w:color w:val="000000" w:themeColor="text1"/>
          <w:spacing w:val="-1"/>
          <w:sz w:val="22"/>
          <w:szCs w:val="22"/>
        </w:rPr>
        <w:t xml:space="preserve"> </w:t>
      </w:r>
      <w:r w:rsidRPr="0014413B">
        <w:rPr>
          <w:rFonts w:ascii="Times New Roman" w:hAnsi="Times New Roman"/>
          <w:color w:val="000000" w:themeColor="text1"/>
          <w:sz w:val="22"/>
          <w:szCs w:val="22"/>
        </w:rPr>
        <w:t>any</w:t>
      </w:r>
      <w:r w:rsidR="004D581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14413B">
        <w:rPr>
          <w:rFonts w:ascii="Times New Roman" w:hAnsi="Times New Roman"/>
          <w:color w:val="000000" w:themeColor="text1"/>
          <w:sz w:val="22"/>
          <w:szCs w:val="22"/>
        </w:rPr>
        <w:t>business</w:t>
      </w:r>
      <w:r w:rsidR="004D581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14413B">
        <w:rPr>
          <w:rFonts w:ascii="Times New Roman" w:hAnsi="Times New Roman"/>
          <w:color w:val="000000" w:themeColor="text1"/>
          <w:spacing w:val="-2"/>
          <w:sz w:val="22"/>
          <w:szCs w:val="22"/>
        </w:rPr>
        <w:t>with</w:t>
      </w:r>
      <w:r w:rsidRPr="0014413B">
        <w:rPr>
          <w:rFonts w:ascii="Times New Roman" w:hAnsi="Times New Roman"/>
          <w:color w:val="000000" w:themeColor="text1"/>
          <w:sz w:val="22"/>
          <w:szCs w:val="22"/>
        </w:rPr>
        <w:t xml:space="preserve"> MEDA.</w:t>
      </w:r>
    </w:p>
    <w:p w:rsidR="00A60CFA" w:rsidRPr="0014413B" w:rsidRDefault="00A60CFA" w:rsidP="00A60CFA">
      <w:pPr>
        <w:pStyle w:val="BodyText"/>
        <w:spacing w:before="2" w:line="360" w:lineRule="auto"/>
        <w:ind w:left="120" w:firstLine="0"/>
        <w:jc w:val="both"/>
        <w:rPr>
          <w:rFonts w:ascii="Times New Roman" w:hAnsi="Times New Roman"/>
          <w:color w:val="000000" w:themeColor="text1"/>
          <w:spacing w:val="-1"/>
          <w:sz w:val="22"/>
          <w:szCs w:val="22"/>
        </w:rPr>
      </w:pPr>
    </w:p>
    <w:p w:rsidR="00A60CFA" w:rsidRPr="0014413B" w:rsidRDefault="00A60CFA" w:rsidP="00A60CFA">
      <w:pPr>
        <w:pStyle w:val="BodyText"/>
        <w:spacing w:before="2" w:line="360" w:lineRule="auto"/>
        <w:ind w:left="120" w:firstLine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14413B">
        <w:rPr>
          <w:rFonts w:ascii="Times New Roman" w:hAnsi="Times New Roman"/>
          <w:color w:val="000000" w:themeColor="text1"/>
          <w:spacing w:val="-1"/>
          <w:sz w:val="22"/>
          <w:szCs w:val="22"/>
        </w:rPr>
        <w:t>Date:</w:t>
      </w:r>
    </w:p>
    <w:p w:rsidR="00A60CFA" w:rsidRPr="0014413B" w:rsidRDefault="00A60CFA" w:rsidP="004D581F">
      <w:pPr>
        <w:widowControl w:val="0"/>
        <w:overflowPunct w:val="0"/>
        <w:autoSpaceDE w:val="0"/>
        <w:autoSpaceDN w:val="0"/>
        <w:adjustRightInd w:val="0"/>
        <w:spacing w:after="0"/>
        <w:ind w:left="5760" w:right="23"/>
        <w:jc w:val="both"/>
        <w:rPr>
          <w:rFonts w:ascii="Times New Roman" w:eastAsia="Arial" w:hAnsi="Times New Roman" w:cs="Times New Roman"/>
          <w:color w:val="000000" w:themeColor="text1"/>
          <w:spacing w:val="-1"/>
          <w:szCs w:val="22"/>
        </w:rPr>
      </w:pPr>
      <w:r w:rsidRPr="0014413B">
        <w:rPr>
          <w:rFonts w:ascii="Times New Roman" w:eastAsia="Arial" w:hAnsi="Times New Roman" w:cs="Times New Roman"/>
          <w:color w:val="000000" w:themeColor="text1"/>
          <w:spacing w:val="-1"/>
          <w:szCs w:val="22"/>
        </w:rPr>
        <w:t xml:space="preserve">Signature of Bidder Name: </w:t>
      </w:r>
    </w:p>
    <w:p w:rsidR="00A60CFA" w:rsidRPr="0014413B" w:rsidRDefault="00A60CFA" w:rsidP="004D581F">
      <w:pPr>
        <w:widowControl w:val="0"/>
        <w:overflowPunct w:val="0"/>
        <w:autoSpaceDE w:val="0"/>
        <w:autoSpaceDN w:val="0"/>
        <w:adjustRightInd w:val="0"/>
        <w:spacing w:after="0"/>
        <w:ind w:left="5040" w:right="23" w:firstLine="720"/>
        <w:jc w:val="both"/>
        <w:rPr>
          <w:rFonts w:ascii="Times New Roman" w:eastAsia="Arial" w:hAnsi="Times New Roman" w:cs="Times New Roman"/>
          <w:color w:val="000000" w:themeColor="text1"/>
          <w:spacing w:val="-1"/>
          <w:szCs w:val="22"/>
        </w:rPr>
      </w:pPr>
      <w:r w:rsidRPr="0014413B">
        <w:rPr>
          <w:rFonts w:ascii="Times New Roman" w:eastAsia="Arial" w:hAnsi="Times New Roman" w:cs="Times New Roman"/>
          <w:color w:val="000000" w:themeColor="text1"/>
          <w:spacing w:val="-1"/>
          <w:szCs w:val="22"/>
        </w:rPr>
        <w:t xml:space="preserve">Designation: </w:t>
      </w:r>
    </w:p>
    <w:p w:rsidR="00A60CFA" w:rsidRPr="00A60CFA" w:rsidRDefault="00A60CFA" w:rsidP="004D581F">
      <w:pPr>
        <w:widowControl w:val="0"/>
        <w:overflowPunct w:val="0"/>
        <w:autoSpaceDE w:val="0"/>
        <w:autoSpaceDN w:val="0"/>
        <w:adjustRightInd w:val="0"/>
        <w:spacing w:after="0"/>
        <w:ind w:left="5040" w:right="23" w:firstLine="720"/>
        <w:jc w:val="both"/>
        <w:rPr>
          <w:rFonts w:ascii="Times New Roman" w:hAnsi="Times New Roman" w:cs="Times New Roman"/>
        </w:rPr>
      </w:pPr>
      <w:r w:rsidRPr="0014413B">
        <w:rPr>
          <w:rFonts w:ascii="Times New Roman" w:eastAsia="Arial" w:hAnsi="Times New Roman" w:cs="Times New Roman"/>
          <w:color w:val="000000" w:themeColor="text1"/>
          <w:spacing w:val="-1"/>
          <w:szCs w:val="22"/>
        </w:rPr>
        <w:t>Company:</w:t>
      </w:r>
    </w:p>
    <w:sectPr w:rsidR="00A60CFA" w:rsidRPr="00A60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266"/>
    <w:rsid w:val="00332266"/>
    <w:rsid w:val="004D581F"/>
    <w:rsid w:val="008858FC"/>
    <w:rsid w:val="00910034"/>
    <w:rsid w:val="00A6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B1915"/>
  <w15:docId w15:val="{6B030E3E-7984-4B2D-A02E-AF07FDD1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32266"/>
    <w:pPr>
      <w:widowControl w:val="0"/>
      <w:spacing w:after="0" w:line="240" w:lineRule="auto"/>
    </w:pPr>
    <w:rPr>
      <w:rFonts w:ascii="Calibri" w:eastAsia="Calibri" w:hAnsi="Calibri"/>
      <w:szCs w:val="2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A60CFA"/>
    <w:pPr>
      <w:widowControl w:val="0"/>
      <w:spacing w:after="0" w:line="240" w:lineRule="auto"/>
      <w:ind w:left="820" w:hanging="360"/>
    </w:pPr>
    <w:rPr>
      <w:rFonts w:ascii="Arial" w:eastAsia="Arial" w:hAnsi="Arial"/>
      <w:sz w:val="24"/>
      <w:szCs w:val="24"/>
      <w:lang w:eastAsia="en-IN"/>
    </w:rPr>
  </w:style>
  <w:style w:type="character" w:customStyle="1" w:styleId="BodyTextChar">
    <w:name w:val="Body Text Char"/>
    <w:basedOn w:val="DefaultParagraphFont"/>
    <w:link w:val="BodyText"/>
    <w:uiPriority w:val="1"/>
    <w:rsid w:val="00A60CFA"/>
    <w:rPr>
      <w:rFonts w:ascii="Arial" w:eastAsia="Arial" w:hAnsi="Arial" w:cs="Mangal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domeda</cp:lastModifiedBy>
  <cp:revision>8</cp:revision>
  <cp:lastPrinted>2022-04-19T10:36:00Z</cp:lastPrinted>
  <dcterms:created xsi:type="dcterms:W3CDTF">2022-04-19T07:36:00Z</dcterms:created>
  <dcterms:modified xsi:type="dcterms:W3CDTF">2022-04-19T10:36:00Z</dcterms:modified>
</cp:coreProperties>
</file>